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5" w:rsidRDefault="008A7EBD" w:rsidP="00CA3DD9">
      <w:pPr>
        <w:ind w:left="5760" w:firstLine="720"/>
        <w:rPr>
          <w:rFonts w:ascii="AmadeusAP" w:hAnsi="AmadeusAP"/>
          <w:b/>
          <w:noProof/>
          <w:color w:val="C00000"/>
          <w:sz w:val="56"/>
          <w:szCs w:val="56"/>
        </w:rPr>
      </w:pPr>
      <w:r w:rsidRPr="006C02E3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7.7pt;width:264.05pt;height:94.1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 w:rsidR="00200E7F"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35pt;margin-top:-28.5pt;width:609.75pt;height:870.2pt;z-index:-251657217" fillcolor="#92cddc [1944]"/>
        </w:pict>
      </w:r>
    </w:p>
    <w:tbl>
      <w:tblPr>
        <w:tblpPr w:leftFromText="180" w:rightFromText="180" w:vertAnchor="page" w:horzAnchor="margin" w:tblpXSpec="center" w:tblpY="204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30"/>
        <w:gridCol w:w="3544"/>
        <w:gridCol w:w="2126"/>
        <w:gridCol w:w="2268"/>
      </w:tblGrid>
      <w:tr w:rsidR="00200E7F" w:rsidRPr="00200E7F" w:rsidTr="00200E7F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200E7F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00E7F" w:rsidRPr="00200E7F" w:rsidTr="00200E7F">
        <w:trPr>
          <w:trHeight w:hRule="exact" w:val="617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11.00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1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Викторина «В мире животных»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Каб.№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Щерба С.А.</w:t>
            </w:r>
          </w:p>
        </w:tc>
      </w:tr>
      <w:tr w:rsidR="00200E7F" w:rsidRPr="00200E7F" w:rsidTr="00200E7F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2 «Б»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Коллективное творческое дело «Все игры в гости к нам»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Каб. №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Овчук Т.И.</w:t>
            </w:r>
          </w:p>
        </w:tc>
      </w:tr>
      <w:tr w:rsidR="00200E7F" w:rsidRPr="00200E7F" w:rsidTr="00200E7F">
        <w:trPr>
          <w:trHeight w:hRule="exact" w:val="574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3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200E7F">
              <w:rPr>
                <w:rStyle w:val="Bodytext213pt"/>
              </w:rPr>
              <w:t>Викторина «Кольцо загадок»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Каб. №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Неверовская Т.Н.</w:t>
            </w:r>
          </w:p>
        </w:tc>
      </w:tr>
      <w:tr w:rsidR="00200E7F" w:rsidRPr="00200E7F" w:rsidTr="00200E7F">
        <w:trPr>
          <w:trHeight w:hRule="exact" w:val="568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10.30-11.30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Консультации по запросу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  <w:color w:val="auto"/>
              </w:rPr>
              <w:t>Каб. № 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Казак В.Ф</w:t>
            </w:r>
          </w:p>
        </w:tc>
      </w:tr>
      <w:tr w:rsidR="00200E7F" w:rsidRPr="00200E7F" w:rsidTr="00200E7F">
        <w:trPr>
          <w:trHeight w:hRule="exact" w:val="1200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09.00-10.00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6 класс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200E7F">
              <w:rPr>
                <w:rStyle w:val="Bodytext213pt"/>
              </w:rPr>
              <w:t xml:space="preserve">Занятие-практикум «Соблюдаем законодательство Республики Беларусь»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  <w:color w:val="auto"/>
              </w:rPr>
              <w:t>Каб. № 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Казак В.Ф</w:t>
            </w:r>
          </w:p>
        </w:tc>
      </w:tr>
      <w:tr w:rsidR="00200E7F" w:rsidRPr="00200E7F" w:rsidTr="00200E7F">
        <w:trPr>
          <w:trHeight w:hRule="exact" w:val="916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4«Б»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  <w:lang w:val="be-BY"/>
              </w:rPr>
              <w:t>Познавательное мероприятие “Секреты здорового питания”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Каб. №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Толкун Ж.Э.</w:t>
            </w:r>
          </w:p>
        </w:tc>
      </w:tr>
      <w:tr w:rsidR="00200E7F" w:rsidRPr="00200E7F" w:rsidTr="00200E7F">
        <w:trPr>
          <w:trHeight w:hRule="exact" w:val="713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11.00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5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200E7F">
              <w:rPr>
                <w:sz w:val="26"/>
                <w:szCs w:val="26"/>
              </w:rPr>
              <w:t>Воспитательное мероприятие «Тайна имени»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Каб. №22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Науменко Т.Н.</w:t>
            </w:r>
          </w:p>
        </w:tc>
      </w:tr>
      <w:tr w:rsidR="00200E7F" w:rsidRPr="00200E7F" w:rsidTr="00200E7F">
        <w:trPr>
          <w:trHeight w:hRule="exact" w:val="709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10.30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6 «Б»</w:t>
            </w:r>
          </w:p>
        </w:tc>
        <w:tc>
          <w:tcPr>
            <w:tcW w:w="3544" w:type="dxa"/>
            <w:shd w:val="clear" w:color="auto" w:fill="auto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Час профилактики «Вредные привычки»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Каб.№2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Гатило В.В.</w:t>
            </w:r>
          </w:p>
        </w:tc>
      </w:tr>
      <w:tr w:rsidR="00200E7F" w:rsidRPr="00200E7F" w:rsidTr="00200E7F">
        <w:trPr>
          <w:trHeight w:hRule="exact" w:val="689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11.00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7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Cinema</w:t>
            </w: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! Я от тебя без ума»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Посещение кинотеатра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Азарко Л.А.</w:t>
            </w:r>
          </w:p>
        </w:tc>
      </w:tr>
      <w:tr w:rsidR="00200E7F" w:rsidRPr="00200E7F" w:rsidTr="00200E7F">
        <w:trPr>
          <w:trHeight w:hRule="exact" w:val="971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11.00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8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</w:p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«Эта Земля твоя и моя»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Каб. №6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sz w:val="26"/>
                <w:szCs w:val="26"/>
              </w:rPr>
              <w:t>Чирко Н.А.</w:t>
            </w:r>
          </w:p>
        </w:tc>
      </w:tr>
      <w:tr w:rsidR="00200E7F" w:rsidRPr="00200E7F" w:rsidTr="00200E7F">
        <w:trPr>
          <w:trHeight w:hRule="exact" w:val="713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9 «Б»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</w:p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«Как помочь планете?»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Каб. 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200E7F">
              <w:rPr>
                <w:rStyle w:val="Bodytext213pt"/>
              </w:rPr>
              <w:t>Беляева О.И.</w:t>
            </w:r>
          </w:p>
        </w:tc>
      </w:tr>
      <w:tr w:rsidR="00200E7F" w:rsidRPr="00200E7F" w:rsidTr="00200E7F">
        <w:trPr>
          <w:trHeight w:hRule="exact" w:val="697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10.00-12.00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Городские туристические соревнования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Попова горка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Style w:val="Bodytext213pt"/>
                <w:rFonts w:eastAsia="Courier New"/>
              </w:rPr>
              <w:t>Ивашкевич И.М.</w:t>
            </w:r>
          </w:p>
        </w:tc>
      </w:tr>
      <w:tr w:rsidR="00200E7F" w:rsidRPr="00200E7F" w:rsidTr="00200E7F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08.00- 13.00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200E7F">
              <w:rPr>
                <w:rStyle w:val="Bodytext213pt"/>
              </w:rPr>
              <w:t>Работа библиотеки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Жук О.С.</w:t>
            </w:r>
          </w:p>
        </w:tc>
      </w:tr>
      <w:tr w:rsidR="00200E7F" w:rsidRPr="00200E7F" w:rsidTr="00200E7F">
        <w:trPr>
          <w:trHeight w:hRule="exact" w:val="891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09.00-09.45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0E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Выставка - смотр  литературы </w:t>
            </w: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0E7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Здоровый я - здоровая страна</w:t>
            </w:r>
            <w:r w:rsidRPr="00200E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Жук О.С.</w:t>
            </w:r>
          </w:p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200E7F" w:rsidRPr="00200E7F" w:rsidTr="00200E7F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15.00-17.00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</w:tcPr>
          <w:p w:rsidR="00200E7F" w:rsidRPr="00200E7F" w:rsidRDefault="00200E7F" w:rsidP="00200E7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00E7F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200E7F">
              <w:rPr>
                <w:rStyle w:val="Bodytext213pt"/>
                <w:rFonts w:eastAsia="Courier New"/>
                <w:lang w:val="en-US"/>
              </w:rPr>
              <w:t>SUN</w:t>
            </w:r>
            <w:r w:rsidRPr="00200E7F">
              <w:rPr>
                <w:rStyle w:val="Bodytext213pt"/>
                <w:rFonts w:eastAsia="Courier New"/>
              </w:rPr>
              <w:t xml:space="preserve"> </w:t>
            </w:r>
            <w:r w:rsidRPr="00200E7F">
              <w:rPr>
                <w:rStyle w:val="Bodytext213pt"/>
                <w:rFonts w:eastAsia="Courier New"/>
                <w:lang w:val="en-US"/>
              </w:rPr>
              <w:t>RACE</w:t>
            </w:r>
            <w:r w:rsidRPr="00200E7F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Актовый зал</w:t>
            </w:r>
          </w:p>
        </w:tc>
        <w:tc>
          <w:tcPr>
            <w:tcW w:w="2268" w:type="dxa"/>
            <w:shd w:val="clear" w:color="auto" w:fill="auto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Педагог ЦДТ</w:t>
            </w:r>
          </w:p>
        </w:tc>
      </w:tr>
      <w:tr w:rsidR="00200E7F" w:rsidRPr="00200E7F" w:rsidTr="00200E7F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15.15-17.15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Жук О.С.</w:t>
            </w:r>
          </w:p>
        </w:tc>
      </w:tr>
      <w:tr w:rsidR="00200E7F" w:rsidRPr="00200E7F" w:rsidTr="00200E7F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09.30-11.30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rStyle w:val="Bodytext213pt"/>
              </w:rPr>
              <w:t>Гапанович С.В.</w:t>
            </w:r>
          </w:p>
        </w:tc>
      </w:tr>
      <w:tr w:rsidR="00200E7F" w:rsidRPr="00200E7F" w:rsidTr="00200E7F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200E7F">
              <w:rPr>
                <w:rStyle w:val="Bodytext213pt"/>
              </w:rPr>
              <w:t>16.00-20.00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Учащиеся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200E7F">
              <w:rPr>
                <w:rStyle w:val="Bodytext213pt"/>
              </w:rPr>
              <w:t>Работа спортивного зала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00E7F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E7F" w:rsidRPr="00200E7F" w:rsidRDefault="00200E7F" w:rsidP="00200E7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200E7F">
              <w:rPr>
                <w:sz w:val="26"/>
                <w:szCs w:val="26"/>
              </w:rPr>
              <w:t>Скакуновский И.С.</w:t>
            </w:r>
          </w:p>
        </w:tc>
      </w:tr>
    </w:tbl>
    <w:p w:rsidR="00DF2728" w:rsidRPr="00200E7F" w:rsidRDefault="001D1D85" w:rsidP="00CA3DD9">
      <w:pPr>
        <w:ind w:left="5760" w:firstLine="720"/>
        <w:rPr>
          <w:rFonts w:ascii="AmadeusAP" w:hAnsi="AmadeusAP"/>
          <w:b/>
          <w:color w:val="C00000"/>
          <w:sz w:val="64"/>
          <w:szCs w:val="64"/>
        </w:rPr>
      </w:pPr>
      <w:r w:rsidRPr="00200E7F">
        <w:rPr>
          <w:rFonts w:ascii="AmadeusAP" w:hAnsi="AmadeusAP"/>
          <w:b/>
          <w:noProof/>
          <w:color w:val="C00000"/>
          <w:sz w:val="64"/>
          <w:szCs w:val="64"/>
        </w:rPr>
        <w:t>1</w:t>
      </w:r>
      <w:r w:rsidR="00200E7F" w:rsidRPr="00200E7F">
        <w:rPr>
          <w:rFonts w:ascii="AmadeusAP" w:hAnsi="AmadeusAP"/>
          <w:b/>
          <w:noProof/>
          <w:color w:val="C00000"/>
          <w:sz w:val="64"/>
          <w:szCs w:val="64"/>
        </w:rPr>
        <w:t>7</w:t>
      </w:r>
      <w:r w:rsidR="00964219" w:rsidRPr="00200E7F">
        <w:rPr>
          <w:rFonts w:ascii="AmadeusAP" w:hAnsi="AmadeusAP"/>
          <w:b/>
          <w:noProof/>
          <w:color w:val="C00000"/>
          <w:sz w:val="64"/>
          <w:szCs w:val="64"/>
        </w:rPr>
        <w:t>октября</w:t>
      </w:r>
      <w:r w:rsidR="00CA3DD9" w:rsidRPr="00200E7F">
        <w:rPr>
          <w:rFonts w:ascii="AmadeusAP" w:hAnsi="AmadeusAP"/>
          <w:b/>
          <w:color w:val="C00000"/>
          <w:sz w:val="64"/>
          <w:szCs w:val="64"/>
        </w:rPr>
        <w:t xml:space="preserve"> 2020</w:t>
      </w:r>
    </w:p>
    <w:p w:rsidR="00200E7F" w:rsidRDefault="00200E7F" w:rsidP="00CA3DD9">
      <w:pPr>
        <w:ind w:left="5760" w:firstLine="720"/>
        <w:rPr>
          <w:rFonts w:ascii="AmadeusAP" w:hAnsi="AmadeusAP"/>
          <w:b/>
          <w:color w:val="C00000"/>
          <w:sz w:val="72"/>
          <w:szCs w:val="72"/>
        </w:rPr>
      </w:pPr>
    </w:p>
    <w:p w:rsidR="00200E7F" w:rsidRPr="005F5EC5" w:rsidRDefault="00200E7F" w:rsidP="00200E7F">
      <w:pPr>
        <w:rPr>
          <w:rFonts w:ascii="AmadeusAP" w:hAnsi="AmadeusAP"/>
          <w:b/>
          <w:color w:val="C00000"/>
          <w:sz w:val="72"/>
          <w:szCs w:val="72"/>
        </w:rPr>
      </w:pP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p w:rsidR="00DF2728" w:rsidRDefault="00DF2728">
      <w:pPr>
        <w:rPr>
          <w:sz w:val="2"/>
          <w:szCs w:val="2"/>
        </w:rPr>
      </w:pPr>
    </w:p>
    <w:sectPr w:rsidR="00DF2728" w:rsidSect="00200E7F">
      <w:pgSz w:w="11900" w:h="16840" w:code="9"/>
      <w:pgMar w:top="56" w:right="567" w:bottom="1361" w:left="3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0D" w:rsidRDefault="00FD4C0D" w:rsidP="00DF2728">
      <w:r>
        <w:separator/>
      </w:r>
    </w:p>
  </w:endnote>
  <w:endnote w:type="continuationSeparator" w:id="1">
    <w:p w:rsidR="00FD4C0D" w:rsidRDefault="00FD4C0D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0D" w:rsidRDefault="00FD4C0D"/>
  </w:footnote>
  <w:footnote w:type="continuationSeparator" w:id="1">
    <w:p w:rsidR="00FD4C0D" w:rsidRDefault="00FD4C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5E03"/>
    <w:rsid w:val="00086B6B"/>
    <w:rsid w:val="0014463B"/>
    <w:rsid w:val="00174AAF"/>
    <w:rsid w:val="001B5DA7"/>
    <w:rsid w:val="001D1D85"/>
    <w:rsid w:val="001D66BC"/>
    <w:rsid w:val="001E5ADD"/>
    <w:rsid w:val="00200E7F"/>
    <w:rsid w:val="00245B61"/>
    <w:rsid w:val="00275FB9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F5EC5"/>
    <w:rsid w:val="0061403F"/>
    <w:rsid w:val="00634658"/>
    <w:rsid w:val="00681D15"/>
    <w:rsid w:val="00693EDD"/>
    <w:rsid w:val="00695A0B"/>
    <w:rsid w:val="006A6B3F"/>
    <w:rsid w:val="006C02E3"/>
    <w:rsid w:val="006F689E"/>
    <w:rsid w:val="00711A99"/>
    <w:rsid w:val="007B3B2B"/>
    <w:rsid w:val="007D42C1"/>
    <w:rsid w:val="007D65D9"/>
    <w:rsid w:val="007F1E0E"/>
    <w:rsid w:val="008A7EBD"/>
    <w:rsid w:val="00910627"/>
    <w:rsid w:val="00964219"/>
    <w:rsid w:val="0097574E"/>
    <w:rsid w:val="009D3126"/>
    <w:rsid w:val="009E13FA"/>
    <w:rsid w:val="009E339F"/>
    <w:rsid w:val="00A14EED"/>
    <w:rsid w:val="00A75C56"/>
    <w:rsid w:val="00AE6BDC"/>
    <w:rsid w:val="00B33D9C"/>
    <w:rsid w:val="00B77638"/>
    <w:rsid w:val="00B9631A"/>
    <w:rsid w:val="00BA6486"/>
    <w:rsid w:val="00C10F85"/>
    <w:rsid w:val="00CA3DD9"/>
    <w:rsid w:val="00CA708D"/>
    <w:rsid w:val="00D6335A"/>
    <w:rsid w:val="00D647C4"/>
    <w:rsid w:val="00DC3AD4"/>
    <w:rsid w:val="00DF2728"/>
    <w:rsid w:val="00DF6883"/>
    <w:rsid w:val="00E125B0"/>
    <w:rsid w:val="00E21C5F"/>
    <w:rsid w:val="00E831DC"/>
    <w:rsid w:val="00EB6AF6"/>
    <w:rsid w:val="00ED3C3A"/>
    <w:rsid w:val="00F5025F"/>
    <w:rsid w:val="00FD4C0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3</cp:revision>
  <cp:lastPrinted>2020-10-14T13:38:00Z</cp:lastPrinted>
  <dcterms:created xsi:type="dcterms:W3CDTF">2020-10-14T13:38:00Z</dcterms:created>
  <dcterms:modified xsi:type="dcterms:W3CDTF">2020-10-14T13:40:00Z</dcterms:modified>
</cp:coreProperties>
</file>